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“校园贷”风险告知书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 w:ascii="Arial" w:hAnsi="Arial" w:cs="Arial"/>
          <w:color w:val="191919"/>
          <w:sz w:val="21"/>
          <w:szCs w:val="21"/>
        </w:rPr>
        <w:t>随着互联网的飞速发展，网络借贷作为新兴的金融产品走进了平常百姓的生活</w:t>
      </w:r>
      <w:r>
        <w:rPr>
          <w:rFonts w:hint="eastAsia" w:ascii="Arial" w:hAnsi="Arial" w:cs="Arial"/>
          <w:color w:val="191919"/>
          <w:sz w:val="21"/>
          <w:szCs w:val="21"/>
          <w:lang w:eastAsia="zh-CN"/>
        </w:rPr>
        <w:t>，给人</w:t>
      </w:r>
      <w:r>
        <w:rPr>
          <w:rFonts w:hint="eastAsia" w:ascii="Arial" w:hAnsi="Arial" w:cs="Arial"/>
          <w:color w:val="191919"/>
          <w:sz w:val="21"/>
          <w:szCs w:val="21"/>
        </w:rPr>
        <w:t>们带来</w:t>
      </w:r>
      <w:r>
        <w:rPr>
          <w:rFonts w:hint="eastAsia" w:ascii="Arial" w:hAnsi="Arial" w:cs="Arial"/>
          <w:color w:val="191919"/>
          <w:sz w:val="21"/>
          <w:szCs w:val="21"/>
          <w:lang w:eastAsia="zh-CN"/>
        </w:rPr>
        <w:t>了很多</w:t>
      </w:r>
      <w:r>
        <w:rPr>
          <w:rFonts w:hint="eastAsia" w:ascii="Arial" w:hAnsi="Arial" w:cs="Arial"/>
          <w:color w:val="191919"/>
          <w:sz w:val="21"/>
          <w:szCs w:val="21"/>
        </w:rPr>
        <w:t>便利和实惠，</w:t>
      </w:r>
      <w:r>
        <w:rPr>
          <w:rFonts w:hint="eastAsia" w:ascii="Arial" w:hAnsi="Arial" w:cs="Arial"/>
          <w:color w:val="191919"/>
          <w:sz w:val="21"/>
          <w:szCs w:val="21"/>
          <w:lang w:eastAsia="zh-CN"/>
        </w:rPr>
        <w:t>但其中也</w:t>
      </w:r>
      <w:r>
        <w:rPr>
          <w:rFonts w:hint="eastAsia" w:ascii="Arial" w:hAnsi="Arial" w:cs="Arial"/>
          <w:color w:val="191919"/>
          <w:sz w:val="21"/>
          <w:szCs w:val="21"/>
        </w:rPr>
        <w:t>潜藏</w:t>
      </w:r>
      <w:r>
        <w:rPr>
          <w:rFonts w:hint="eastAsia" w:ascii="Arial" w:hAnsi="Arial" w:cs="Arial"/>
          <w:color w:val="191919"/>
          <w:sz w:val="21"/>
          <w:szCs w:val="21"/>
          <w:lang w:eastAsia="zh-CN"/>
        </w:rPr>
        <w:t>着巨大的风险</w:t>
      </w:r>
      <w:r>
        <w:rPr>
          <w:rFonts w:hint="eastAsia" w:ascii="Arial" w:hAnsi="Arial" w:cs="Arial"/>
          <w:color w:val="191919"/>
          <w:sz w:val="21"/>
          <w:szCs w:val="21"/>
        </w:rPr>
        <w:t>。</w:t>
      </w:r>
      <w:r>
        <w:rPr>
          <w:rFonts w:hint="eastAsia"/>
          <w:sz w:val="21"/>
          <w:szCs w:val="21"/>
        </w:rPr>
        <w:t>校园网贷</w:t>
      </w:r>
      <w:r>
        <w:rPr>
          <w:rFonts w:hint="eastAsia"/>
          <w:sz w:val="21"/>
          <w:szCs w:val="21"/>
          <w:lang w:eastAsia="zh-CN"/>
        </w:rPr>
        <w:t>平台的滋长</w:t>
      </w:r>
      <w:r>
        <w:rPr>
          <w:rFonts w:hint="eastAsia"/>
          <w:sz w:val="21"/>
          <w:szCs w:val="21"/>
        </w:rPr>
        <w:t>，助长了一些大学生的非理性消费行为，</w:t>
      </w:r>
      <w:r>
        <w:rPr>
          <w:rFonts w:hint="eastAsia"/>
          <w:sz w:val="21"/>
          <w:szCs w:val="21"/>
          <w:lang w:eastAsia="zh-CN"/>
        </w:rPr>
        <w:t>尤其</w:t>
      </w:r>
      <w:r>
        <w:rPr>
          <w:rFonts w:hint="eastAsia"/>
          <w:sz w:val="21"/>
          <w:szCs w:val="21"/>
        </w:rPr>
        <w:t>是不良网贷带来的隐患和风险</w:t>
      </w:r>
      <w:r>
        <w:rPr>
          <w:rFonts w:hint="eastAsia"/>
          <w:sz w:val="21"/>
          <w:szCs w:val="21"/>
          <w:lang w:eastAsia="zh-CN"/>
        </w:rPr>
        <w:t>引起一系列</w:t>
      </w:r>
      <w:r>
        <w:rPr>
          <w:rFonts w:hint="eastAsia"/>
          <w:sz w:val="21"/>
          <w:szCs w:val="21"/>
        </w:rPr>
        <w:t>现实悲剧</w:t>
      </w:r>
      <w:r>
        <w:rPr>
          <w:rFonts w:hint="eastAsia"/>
          <w:sz w:val="21"/>
          <w:szCs w:val="21"/>
          <w:lang w:eastAsia="zh-CN"/>
        </w:rPr>
        <w:t>的出现，需要</w:t>
      </w:r>
      <w:r>
        <w:rPr>
          <w:rFonts w:hint="eastAsia"/>
          <w:sz w:val="21"/>
          <w:szCs w:val="21"/>
        </w:rPr>
        <w:t>我们警醒和反思。为此，我们在此呼吁广大同学，科学理性消费，远离不良网贷，现就有关事宜告知如下：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CN"/>
        </w:rPr>
        <w:t>一、</w:t>
      </w:r>
      <w:r>
        <w:rPr>
          <w:rFonts w:hint="eastAsia"/>
          <w:b/>
          <w:bCs/>
          <w:sz w:val="21"/>
          <w:szCs w:val="21"/>
        </w:rPr>
        <w:t>什么是校园贷</w:t>
      </w:r>
      <w:r>
        <w:rPr>
          <w:rFonts w:hint="eastAsia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校园贷，</w:t>
      </w:r>
      <w:r>
        <w:rPr>
          <w:rFonts w:hint="eastAsia"/>
          <w:sz w:val="21"/>
          <w:szCs w:val="21"/>
          <w:lang w:eastAsia="zh-CN"/>
        </w:rPr>
        <w:t>即</w:t>
      </w:r>
      <w:r>
        <w:rPr>
          <w:rFonts w:hint="eastAsia"/>
          <w:sz w:val="21"/>
          <w:szCs w:val="21"/>
        </w:rPr>
        <w:t>校园网贷，是指网络贷款平台面向在校大学生开展的贷款业务。校园贷通常分为三种：一是专门针对大学生的分期购物平台；二是P2P贷款平台，用于大学生助学、培训和创业；三是传统电商平台提供的信贷服务。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所谓</w:t>
      </w:r>
      <w:r>
        <w:rPr>
          <w:rFonts w:hint="eastAsia"/>
          <w:sz w:val="21"/>
          <w:szCs w:val="21"/>
        </w:rPr>
        <w:t>不良校园网络借贷</w:t>
      </w:r>
      <w:r>
        <w:rPr>
          <w:rFonts w:hint="eastAsia"/>
          <w:sz w:val="21"/>
          <w:szCs w:val="21"/>
          <w:lang w:eastAsia="zh-CN"/>
        </w:rPr>
        <w:t>，指的是</w:t>
      </w:r>
      <w:r>
        <w:rPr>
          <w:rFonts w:hint="eastAsia"/>
          <w:sz w:val="21"/>
          <w:szCs w:val="21"/>
        </w:rPr>
        <w:t>一些 P2P 网络借贷平台不断向高校拓展业务，采取虚假宣传的方式和降低贷款门槛、隐瞒实际资费标准（国家相关文件规定：民间个人借贷利率不得超过中国人民银行公布的同期、同档次贷款利率（不含浮动）的4倍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超过标准的，应界定为高利借贷行为）等手段，诱导学生过度消费，甚至陷入“高利贷”陷阱，侵犯学生合法权益，造成不良影响。在便捷、低门槛的背后，隐藏着高利息、暴力催收</w:t>
      </w:r>
      <w:r>
        <w:rPr>
          <w:rFonts w:hint="eastAsia"/>
          <w:sz w:val="21"/>
          <w:szCs w:val="21"/>
          <w:lang w:eastAsia="zh-CN"/>
        </w:rPr>
        <w:t>的风险</w:t>
      </w:r>
      <w:r>
        <w:rPr>
          <w:rFonts w:hint="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CN"/>
        </w:rPr>
        <w:t>二、</w:t>
      </w:r>
      <w:r>
        <w:rPr>
          <w:rFonts w:hint="eastAsia"/>
          <w:b/>
          <w:bCs/>
          <w:sz w:val="21"/>
          <w:szCs w:val="21"/>
        </w:rPr>
        <w:t>校园贷的风险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1.培训贷、</w:t>
      </w:r>
      <w:r>
        <w:rPr>
          <w:rFonts w:hint="eastAsia"/>
          <w:sz w:val="21"/>
          <w:szCs w:val="21"/>
        </w:rPr>
        <w:t>高利贷、诱导贷款、提高授信额度易导致学生陷入“连环贷”陷阱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2.</w:t>
      </w:r>
      <w:r>
        <w:rPr>
          <w:rFonts w:hint="eastAsia"/>
          <w:sz w:val="21"/>
          <w:szCs w:val="21"/>
        </w:rPr>
        <w:t>部分校园借贷平台利用少数学生金融知识匮乏，钻金融监管空子，诱导学生过度消费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3.</w:t>
      </w:r>
      <w:r>
        <w:rPr>
          <w:rFonts w:hint="eastAsia"/>
          <w:sz w:val="21"/>
          <w:szCs w:val="21"/>
        </w:rPr>
        <w:t>校园不良网贷平台存在信息盗用风险，被冒用身份者会面对信用记录被抹黑及追债等问题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4.</w:t>
      </w:r>
      <w:r>
        <w:rPr>
          <w:rFonts w:hint="eastAsia"/>
          <w:sz w:val="21"/>
          <w:szCs w:val="21"/>
        </w:rPr>
        <w:t>校园网贷平台“校园代理，层层分包提成”等发展模式破坏正常校园秩序，暴力追债现象威胁学生人身安全。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5.某些</w:t>
      </w:r>
      <w:r>
        <w:rPr>
          <w:rFonts w:hint="eastAsia"/>
          <w:sz w:val="21"/>
          <w:szCs w:val="21"/>
        </w:rPr>
        <w:t>非</w:t>
      </w:r>
      <w:r>
        <w:rPr>
          <w:rFonts w:hint="eastAsia"/>
          <w:sz w:val="21"/>
          <w:szCs w:val="21"/>
          <w:lang w:eastAsia="zh-CN"/>
        </w:rPr>
        <w:t>法</w:t>
      </w:r>
      <w:r>
        <w:rPr>
          <w:rFonts w:hint="eastAsia"/>
          <w:sz w:val="21"/>
          <w:szCs w:val="21"/>
        </w:rPr>
        <w:t>网贷机构针对在校生开展借贷业务，突破了校园网贷的范畴和底线，如侵犯学生隐私的“裸条贷”、</w:t>
      </w:r>
      <w:r>
        <w:rPr>
          <w:rFonts w:hint="eastAsia"/>
          <w:sz w:val="21"/>
          <w:szCs w:val="21"/>
          <w:lang w:eastAsia="zh-CN"/>
        </w:rPr>
        <w:t>假</w:t>
      </w:r>
      <w:r>
        <w:rPr>
          <w:rFonts w:hint="eastAsia"/>
          <w:sz w:val="21"/>
          <w:szCs w:val="21"/>
        </w:rPr>
        <w:t>“低息贷”</w:t>
      </w:r>
      <w:r>
        <w:rPr>
          <w:rFonts w:hint="eastAsia"/>
          <w:sz w:val="21"/>
          <w:szCs w:val="21"/>
          <w:lang w:eastAsia="zh-CN"/>
        </w:rPr>
        <w:t>和</w:t>
      </w:r>
      <w:r>
        <w:rPr>
          <w:rFonts w:hint="eastAsia"/>
          <w:sz w:val="21"/>
          <w:szCs w:val="21"/>
        </w:rPr>
        <w:t>“裸贷肉偿”等非法网贷</w:t>
      </w:r>
      <w:r>
        <w:rPr>
          <w:rFonts w:hint="eastAsia"/>
          <w:sz w:val="21"/>
          <w:szCs w:val="21"/>
          <w:lang w:eastAsia="zh-CN"/>
        </w:rPr>
        <w:t>，致</w:t>
      </w:r>
      <w:r>
        <w:rPr>
          <w:rFonts w:hint="eastAsia"/>
          <w:sz w:val="21"/>
          <w:szCs w:val="21"/>
        </w:rPr>
        <w:t>使大学生陷入连环债务之中，导致违法犯罪等极端行为屡屡发生。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CN"/>
        </w:rPr>
        <w:t>三、理性消费，拒绝不良校园贷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1.树立理性消费观点，切勿盲目攀比。学生应根据自身经济状况合理消费，合理安排生活支出，做到量入为出、适度消费，树立理性科学的消费观。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2.掌握金融贷款知识，提高对金融诈骗和不良借贷的防范意识。提高辨别合法金融服务的能力，避免被表面假象误导从而陷入困境，谨防落入欺诈陷阱。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3.遇到</w:t>
      </w:r>
      <w:r>
        <w:rPr>
          <w:rFonts w:hint="eastAsia"/>
          <w:sz w:val="21"/>
          <w:szCs w:val="21"/>
          <w:lang w:eastAsia="zh-CN"/>
        </w:rPr>
        <w:t>经济</w:t>
      </w:r>
      <w:r>
        <w:rPr>
          <w:rFonts w:hint="eastAsia"/>
          <w:sz w:val="21"/>
          <w:szCs w:val="21"/>
        </w:rPr>
        <w:t>困难，应向</w:t>
      </w:r>
      <w:r>
        <w:rPr>
          <w:rFonts w:hint="eastAsia"/>
          <w:sz w:val="21"/>
          <w:szCs w:val="21"/>
          <w:lang w:eastAsia="zh-CN"/>
        </w:rPr>
        <w:t>家长或</w:t>
      </w:r>
      <w:r>
        <w:rPr>
          <w:rFonts w:hint="eastAsia"/>
          <w:sz w:val="21"/>
          <w:szCs w:val="21"/>
        </w:rPr>
        <w:t>学校寻求帮助。国家的高校资助政策可以保障家庭经济困难学生</w:t>
      </w:r>
      <w:r>
        <w:rPr>
          <w:rFonts w:hint="eastAsia"/>
          <w:sz w:val="21"/>
          <w:szCs w:val="21"/>
          <w:lang w:eastAsia="zh-CN"/>
        </w:rPr>
        <w:t>顺利</w:t>
      </w:r>
      <w:r>
        <w:rPr>
          <w:rFonts w:hint="eastAsia"/>
          <w:sz w:val="21"/>
          <w:szCs w:val="21"/>
        </w:rPr>
        <w:t>完成学业。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4.谨慎选择借贷服务机构。若在消费、创业、培训等方面确有合理的信贷资金和金融服务需求，建议选择经银监部门批准可为大学生提供信贷服务的金融机构。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强化自我保护意识，维护自身权益。要提高警惕，谨慎使用个人信息，不随意填写和泄露个人信息，妥善保管身份证、银行卡。如因前期疏于防范已陷入不良网贷的困扰中，自身权益正在或者即将遭受伤害，应及时向学院</w:t>
      </w:r>
      <w:r>
        <w:rPr>
          <w:rFonts w:hint="eastAsia"/>
          <w:sz w:val="21"/>
          <w:szCs w:val="21"/>
          <w:lang w:eastAsia="zh-CN"/>
        </w:rPr>
        <w:t>及家长或警方</w:t>
      </w:r>
      <w:r>
        <w:rPr>
          <w:rFonts w:hint="eastAsia"/>
          <w:sz w:val="21"/>
          <w:szCs w:val="21"/>
        </w:rPr>
        <w:t>报告有关情况。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jc w:val="center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                          暨南大学</w:t>
      </w:r>
      <w:r>
        <w:rPr>
          <w:rFonts w:hint="eastAsia"/>
          <w:sz w:val="21"/>
          <w:szCs w:val="21"/>
          <w:lang w:eastAsia="zh-CN"/>
        </w:rPr>
        <w:t>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jc w:val="right"/>
        <w:textAlignment w:val="auto"/>
        <w:outlineLvl w:val="9"/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</w:rPr>
        <w:t>2017年6月</w:t>
      </w:r>
      <w:r>
        <w:rPr>
          <w:rFonts w:hint="eastAsia"/>
          <w:sz w:val="21"/>
          <w:szCs w:val="21"/>
          <w:lang w:val="en-US" w:eastAsia="zh-CN"/>
        </w:rPr>
        <w:t>26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 w:eastAsiaTheme="minorEastAsia"/>
          <w:sz w:val="21"/>
          <w:szCs w:val="21"/>
          <w:u w:val="none"/>
          <w:lang w:val="en-US" w:eastAsia="zh-CN"/>
        </w:rPr>
      </w:pPr>
      <w:r>
        <w:rPr>
          <w:sz w:val="21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157480</wp:posOffset>
                </wp:positionV>
                <wp:extent cx="649605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03580" y="9252585"/>
                          <a:ext cx="64960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.65pt;margin-top:12.4pt;height:0.75pt;width:511.5pt;z-index:251658240;mso-width-relative:page;mso-height-relative:page;" filled="f" stroked="t" coordsize="21600,21600" o:gfxdata="UEsDBAoAAAAAAIdO4kAAAAAAAAAAAAAAAAAEAAAAZHJzL1BLAwQUAAAACACHTuJAFAE9ctcAAAAJ&#10;AQAADwAAAGRycy9kb3ducmV2LnhtbE1PTU/CQBC9m/gfNmPCTXaBQkjtlkONIQQ9gCZel+7YNnZn&#10;m+4Wir/e4aSnyfvIm/eyzehaccY+NJ40zKYKBFLpbUOVho/3l8c1iBANWdN6Qg1XDLDJ7+8yk1p/&#10;oQOej7ESHEIhNRrqGLtUylDW6EyY+g6JtS/fOxMZ9pW0vblwuGvlXKmVdKYh/lCbDosay+/j4DSo&#10;Ub59UnItXrdqeZDD7kcV+2etJw8z9QQi4hj/zHCrz9Uh504nP5ANotUwXy7YyTfhBTddJWtmTsys&#10;FiDzTP5fkP8CUEsDBBQAAAAIAIdO4kBox1ba3gEAAH0DAAAOAAAAZHJzL2Uyb0RvYy54bWytU0uO&#10;EzEQ3SNxB8t70p0MHTKtOLOYaNggiMRn77jtbkv+yWXSySW4ABI7WLFkz20YjkHZHYYBdohelOzy&#10;q+d6z9Xrq6M15CAjaO8Ync9qSqQTvtOuZ/T1q5tHK0ogcddx451k9CSBXm0ePliPoZULP3jTyUiQ&#10;xEE7BkaHlEJbVSAGaTnMfJAOD5WPlifcxr7qIh+R3ZpqUdfLavSxC9ELCYDZ7XRIN4VfKSnSC6VA&#10;JmIYxd5SibHEfY7VZs3bPvIwaHFug/9DF5Zrh5feUW154uRt1H9RWS2iB6/STHhbeaW0kEUDqpnX&#10;f6h5OfAgixY0B8KdTfD/aMXzwy4S3eHbUeK4xSe6ff/l27uP379+wHj7+ROZZ5PGAC1ir90unncQ&#10;djErPqpoiTI6vMkcOYOqyJHRJ/VFs0LPT4xeLppFs2omt+UxEYHny8eXy7pBgMgIBOTjaiLMNCFC&#10;eiq9JXnBqNEue8FbfngGaYL+hOS08zfaGMzz1jgyMnqxmteZneNYKcMTLm1AoeB6SrjpcV5FioUS&#10;vNFdLs/VEPv9tYnkwPPMlO/c2W+wfPeWwzDh4ARbnyaBViecaaMto6v75cahvmzkZF1e7X13Ko6W&#10;PL5xceA8j3mI7u9L9a+/ZvM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AE9ctcAAAAJAQAADwAA&#10;AAAAAAABACAAAAAiAAAAZHJzL2Rvd25yZXYueG1sUEsBAhQAFAAAAAgAh07iQGjHVtreAQAAfQMA&#10;AA4AAAAAAAAAAQAgAAAAJgEAAGRycy9lMm9Eb2MueG1sUEsFBgAAAAAGAAYAWQEAAHYFAAAAAA==&#10;">
                <v:fill on="f" focussize="0,0"/>
                <v:stroke weight="3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我已阅读上述内容，对校园网贷的风险已了解</w:t>
      </w:r>
      <w:r>
        <w:rPr>
          <w:rFonts w:hint="eastAsia"/>
          <w:sz w:val="21"/>
          <w:szCs w:val="21"/>
          <w:lang w:eastAsia="zh-CN"/>
        </w:rPr>
        <w:t>，并承诺自觉抵制无良“校园贷”</w:t>
      </w:r>
      <w:r>
        <w:rPr>
          <w:rFonts w:hint="eastAsia"/>
          <w:sz w:val="21"/>
          <w:szCs w:val="21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</w:rPr>
        <w:t>学生本人签字</w:t>
      </w:r>
      <w:r>
        <w:rPr>
          <w:rFonts w:hint="eastAsia"/>
          <w:sz w:val="21"/>
          <w:szCs w:val="21"/>
          <w:u w:val="none"/>
        </w:rPr>
        <w:t xml:space="preserve">：  </w:t>
      </w: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学号：</w:t>
      </w:r>
      <w:r>
        <w:rPr>
          <w:rFonts w:hint="eastAsia"/>
          <w:sz w:val="21"/>
          <w:szCs w:val="21"/>
          <w:u w:val="none"/>
        </w:rPr>
        <w:t xml:space="preserve">     </w:t>
      </w: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日期：     年     月  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62BCE"/>
    <w:rsid w:val="135D15A3"/>
    <w:rsid w:val="23A62BCE"/>
    <w:rsid w:val="388004BA"/>
    <w:rsid w:val="3BA72100"/>
    <w:rsid w:val="3CC67355"/>
    <w:rsid w:val="47F4752D"/>
    <w:rsid w:val="4A5A1002"/>
    <w:rsid w:val="7C8E5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2017-06-27T10:43:00Z</dcterms:created>
  <dc:creator>a</dc:creator>
  <cp:lastModifiedBy>Administrator</cp:lastModifiedBy>
  <cp:lastPrinted>2017-06-30T00:42:00Z</cp:lastPrinted>
  <dcterms:modified xsi:type="dcterms:W3CDTF">2017-06-30T01:43:15Z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